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3F" w:rsidRPr="006B3188" w:rsidRDefault="007F513F">
      <w:pPr>
        <w:rPr>
          <w:b/>
          <w:sz w:val="36"/>
          <w:szCs w:val="36"/>
        </w:rPr>
      </w:pPr>
      <w:r w:rsidRPr="007F513F">
        <w:rPr>
          <w:b/>
          <w:sz w:val="36"/>
          <w:szCs w:val="36"/>
          <w:lang w:val="en-US"/>
        </w:rPr>
        <w:t>H</w:t>
      </w:r>
      <w:r w:rsidRPr="006B3188">
        <w:rPr>
          <w:b/>
          <w:sz w:val="36"/>
          <w:szCs w:val="36"/>
        </w:rPr>
        <w:t xml:space="preserve"> </w:t>
      </w:r>
      <w:r w:rsidRPr="007F513F">
        <w:rPr>
          <w:b/>
          <w:sz w:val="36"/>
          <w:szCs w:val="36"/>
        </w:rPr>
        <w:t>Γραφολογία</w:t>
      </w:r>
      <w:r w:rsidR="00E42A7D">
        <w:rPr>
          <w:b/>
          <w:sz w:val="36"/>
          <w:szCs w:val="36"/>
        </w:rPr>
        <w:t xml:space="preserve"> στι</w:t>
      </w:r>
      <w:r w:rsidR="006B3188">
        <w:rPr>
          <w:b/>
          <w:sz w:val="36"/>
          <w:szCs w:val="36"/>
        </w:rPr>
        <w:t xml:space="preserve">ς υπηρεσίες </w:t>
      </w:r>
      <w:r w:rsidRPr="007F513F">
        <w:rPr>
          <w:b/>
          <w:sz w:val="36"/>
          <w:szCs w:val="36"/>
        </w:rPr>
        <w:t>το</w:t>
      </w:r>
      <w:r w:rsidR="006B3188">
        <w:rPr>
          <w:b/>
          <w:sz w:val="36"/>
          <w:szCs w:val="36"/>
        </w:rPr>
        <w:t>υ</w:t>
      </w:r>
      <w:r w:rsidRPr="007F513F">
        <w:rPr>
          <w:b/>
          <w:sz w:val="36"/>
          <w:szCs w:val="36"/>
        </w:rPr>
        <w:t xml:space="preserve"> </w:t>
      </w:r>
      <w:r w:rsidRPr="007F513F">
        <w:rPr>
          <w:b/>
          <w:sz w:val="36"/>
          <w:szCs w:val="36"/>
          <w:lang w:val="en-US"/>
        </w:rPr>
        <w:t>Marketing</w:t>
      </w:r>
      <w:r w:rsidR="006B3188">
        <w:rPr>
          <w:b/>
          <w:sz w:val="36"/>
          <w:szCs w:val="36"/>
        </w:rPr>
        <w:t>.</w:t>
      </w:r>
    </w:p>
    <w:p w:rsidR="007F513F" w:rsidRDefault="007F513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524250" cy="2381250"/>
            <wp:effectExtent l="19050" t="0" r="0" b="0"/>
            <wp:docPr id="1" name="Εικόνα 1" descr="F:\eikones\Diafores\emeis_allo_emeis-37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ikones\Diafores\emeis_allo_emeis-370x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CE" w:rsidRDefault="00F026CE">
      <w:r>
        <w:t>Η γραφολογία είναι η επιστήμη η οποία μελετά τον γραφικό χαρακτήρα του ατόμου ούτως ώστε να συμπεράνει τον χαρακτήρα αυτού.</w:t>
      </w:r>
    </w:p>
    <w:p w:rsidR="00F026CE" w:rsidRDefault="00F026CE">
      <w:r>
        <w:t>Είναι η επιστήμη των (ερευνητών) εγκληματολόγων, των δικαστών και ίσως κάποιων συμβολαιογράφων. Υπάρχουν αναφορές για την γραφολογία από το 1575 οι οποίες είναι μη εμπεριστατωμένες.</w:t>
      </w:r>
    </w:p>
    <w:p w:rsidR="00F026CE" w:rsidRDefault="00F026CE">
      <w:r>
        <w:t xml:space="preserve">Ο Γάλλος ψυχολόγος </w:t>
      </w:r>
      <w:r>
        <w:rPr>
          <w:lang w:val="en-US"/>
        </w:rPr>
        <w:t>Alfred</w:t>
      </w:r>
      <w:r w:rsidRPr="00F026CE">
        <w:t xml:space="preserve"> </w:t>
      </w:r>
      <w:proofErr w:type="spellStart"/>
      <w:r>
        <w:rPr>
          <w:lang w:val="en-US"/>
        </w:rPr>
        <w:t>Binet</w:t>
      </w:r>
      <w:proofErr w:type="spellEnd"/>
      <w:r w:rsidRPr="00F026CE">
        <w:t xml:space="preserve"> </w:t>
      </w:r>
      <w:r>
        <w:t xml:space="preserve">γνωστός για την επινόηση του πρώτου </w:t>
      </w:r>
      <w:r>
        <w:rPr>
          <w:lang w:val="en-US"/>
        </w:rPr>
        <w:t>test</w:t>
      </w:r>
      <w:r w:rsidRPr="00F026CE">
        <w:t xml:space="preserve"> </w:t>
      </w:r>
      <w:r>
        <w:t xml:space="preserve">νοημοσύνης γνωστό ως </w:t>
      </w:r>
      <w:proofErr w:type="spellStart"/>
      <w:r>
        <w:rPr>
          <w:lang w:val="en-US"/>
        </w:rPr>
        <w:t>Binet</w:t>
      </w:r>
      <w:proofErr w:type="spellEnd"/>
      <w:r w:rsidRPr="00F026CE">
        <w:t>-</w:t>
      </w:r>
      <w:r>
        <w:rPr>
          <w:lang w:val="en-US"/>
        </w:rPr>
        <w:t>Simon</w:t>
      </w:r>
      <w:r w:rsidRPr="00F026CE">
        <w:t xml:space="preserve"> </w:t>
      </w:r>
      <w:r>
        <w:t>κλίμακα. Το 1893 πείστηκε να κάνει έρευνα πάνω στην γραφολογία, η έρευνα είχε διάρκεια 14 χρόνια. Το 1907 κατέληξε στο συμπέρασμα χαρακτηρίζοντας τη ως η «Η επιστήμη του μέλλοντος».</w:t>
      </w:r>
      <w:r>
        <w:br/>
        <w:t>Η γραφολογία μετά τον Ά παγκόσμιο πόλεμο άρχισε να ανθίζει και να εξαπλώνεται στην Ευρώπη και στις Ηνωμένες Πολιτείες (ΗΠΑ).</w:t>
      </w:r>
      <w:r w:rsidR="00002240">
        <w:t xml:space="preserve"> Εφόσον  η γραφολογία είναι εργαλείο της εγκληματολογίας, των συμβολαιογράφων και των δικαστών, γιατί όχι και του </w:t>
      </w:r>
      <w:r w:rsidR="00002240">
        <w:rPr>
          <w:lang w:val="en-US"/>
        </w:rPr>
        <w:t>Marketing</w:t>
      </w:r>
      <w:r w:rsidR="00002240">
        <w:t>;</w:t>
      </w:r>
    </w:p>
    <w:p w:rsidR="00F026CE" w:rsidRDefault="00F026CE" w:rsidP="00B87592">
      <w:r>
        <w:t xml:space="preserve">Το </w:t>
      </w:r>
      <w:r>
        <w:rPr>
          <w:lang w:val="en-US"/>
        </w:rPr>
        <w:t>Marketing</w:t>
      </w:r>
      <w:r w:rsidRPr="00002240">
        <w:t xml:space="preserve"> </w:t>
      </w:r>
      <w:r>
        <w:t>είνα</w:t>
      </w:r>
      <w:r w:rsidR="00002240">
        <w:t xml:space="preserve">ι αυτό που προσπαθεί να αναλύσει την συμπεριφορά του καταναλωτή. Οι πιο βέλτιστοι τρόποι ανάλυσης της είναι τα </w:t>
      </w:r>
      <w:r w:rsidR="00002240">
        <w:rPr>
          <w:lang w:val="en-US"/>
        </w:rPr>
        <w:t>Focus</w:t>
      </w:r>
      <w:r w:rsidR="00002240" w:rsidRPr="00002240">
        <w:t xml:space="preserve"> </w:t>
      </w:r>
      <w:r w:rsidR="00002240">
        <w:rPr>
          <w:lang w:val="en-US"/>
        </w:rPr>
        <w:t>Group</w:t>
      </w:r>
      <w:r w:rsidR="00002240">
        <w:t>,</w:t>
      </w:r>
      <w:r w:rsidR="00002240" w:rsidRPr="00002240">
        <w:t xml:space="preserve"> </w:t>
      </w:r>
      <w:r w:rsidR="00002240">
        <w:t>με το οποίο μπορεί να επεξεργαστεί την γλώσσα του σώματος και την ψυχολογία</w:t>
      </w:r>
      <w:r w:rsidR="00076686">
        <w:t xml:space="preserve"> του εκείνη τη στιγμή, για </w:t>
      </w:r>
      <w:r w:rsidR="00002240">
        <w:t>τα οποία</w:t>
      </w:r>
      <w:r w:rsidR="00076686">
        <w:t xml:space="preserve"> πάντα υπάρχει μια μικρή απόκλιση από την αλήθεια.</w:t>
      </w:r>
      <w:r w:rsidR="00076686">
        <w:br/>
      </w:r>
      <w:r w:rsidR="00076686">
        <w:br/>
        <w:t>Ο γραφικός χαρακτήρας είναι κάτι που χαρακτηρίζει τον άνθρωπο και τον ακολουθεί</w:t>
      </w:r>
      <w:r w:rsidR="00B87592">
        <w:t xml:space="preserve"> παράλληλα </w:t>
      </w:r>
      <w:r w:rsidR="00076686">
        <w:t xml:space="preserve"> </w:t>
      </w:r>
      <w:r w:rsidR="00B87592">
        <w:t>με την ψυχοκινητική του εξέλιξη από τα παιδικά του χρόνια, διαμορφώνοντας τον και ακολουθώντας τον μέχρι τα βαθιά γεράματα του. Έτσι ακριβώς είναι και η ανάλυση της , η οποία μένει για χρόνια στο αρχείο γραφολόγων κτλ.</w:t>
      </w:r>
    </w:p>
    <w:p w:rsidR="009D73B0" w:rsidRPr="00A273B8" w:rsidRDefault="000412C1" w:rsidP="00B87592">
      <w:r>
        <w:t xml:space="preserve">Η  χρήση της γραφολογίας στο </w:t>
      </w:r>
      <w:r>
        <w:rPr>
          <w:lang w:val="en-US"/>
        </w:rPr>
        <w:t>Marketing</w:t>
      </w:r>
      <w:r>
        <w:t xml:space="preserve"> μπορεί να είναι ένας δύσκολος αλλά και αποτελεσματικός τρόπος για λήψη αποφάσεων.  Κάλλιστα </w:t>
      </w:r>
      <w:r w:rsidR="009D73B0">
        <w:t>μπορεί να χρησιμοποιηθεί σαν έρευνα για νέα προϊόντα με τα εξής πλεονεκτήματα και μειονεκτήματα:</w:t>
      </w:r>
    </w:p>
    <w:p w:rsidR="007F513F" w:rsidRPr="00A273B8" w:rsidRDefault="007F513F" w:rsidP="00B87592"/>
    <w:p w:rsidR="000412C1" w:rsidRDefault="009D73B0" w:rsidP="009D73B0">
      <w:pPr>
        <w:pStyle w:val="a3"/>
        <w:numPr>
          <w:ilvl w:val="0"/>
          <w:numId w:val="1"/>
        </w:numPr>
      </w:pPr>
      <w:r>
        <w:lastRenderedPageBreak/>
        <w:t>Ο καταναλωτής απαντά στο ερωτηματολόγιο που του έχει αποσταλεί με μεγαλύτερη άνεση για</w:t>
      </w:r>
      <w:r w:rsidR="00A273B8" w:rsidRPr="00A273B8">
        <w:t>τ</w:t>
      </w:r>
      <w:r w:rsidR="00A273B8">
        <w:t>ί βρίσκεται</w:t>
      </w:r>
      <w:r>
        <w:t xml:space="preserve"> σπίτι του</w:t>
      </w:r>
      <w:r w:rsidR="00980A49">
        <w:t>.</w:t>
      </w:r>
    </w:p>
    <w:p w:rsidR="009D73B0" w:rsidRDefault="008615E6" w:rsidP="009D73B0">
      <w:pPr>
        <w:pStyle w:val="a3"/>
        <w:numPr>
          <w:ilvl w:val="0"/>
          <w:numId w:val="1"/>
        </w:numPr>
      </w:pPr>
      <w:r>
        <w:t>Επιλο</w:t>
      </w:r>
      <w:r w:rsidR="00A273B8">
        <w:t xml:space="preserve">γή κοινού για την έρευνα, </w:t>
      </w:r>
      <w:r w:rsidR="00F4379B">
        <w:t>το οποίο έχει όλες της προδιαγραφές που απαιτεί η εταιρ</w:t>
      </w:r>
      <w:r w:rsidR="00A273B8">
        <w:t>εία (π.χ. : ηλικία, φύ</w:t>
      </w:r>
      <w:r w:rsidR="00F4379B">
        <w:t>λο, εισόδημα</w:t>
      </w:r>
      <w:r w:rsidR="00875F0B">
        <w:t xml:space="preserve"> </w:t>
      </w:r>
      <w:r w:rsidR="00F4379B">
        <w:t>κτλ</w:t>
      </w:r>
      <w:r w:rsidR="00875F0B">
        <w:t xml:space="preserve">). Επιλογή ερωτηθέντων από το </w:t>
      </w:r>
      <w:r w:rsidR="00875F0B">
        <w:rPr>
          <w:lang w:val="en-US"/>
        </w:rPr>
        <w:t>news</w:t>
      </w:r>
      <w:r w:rsidR="00875F0B" w:rsidRPr="007F513F">
        <w:t xml:space="preserve"> </w:t>
      </w:r>
      <w:r w:rsidR="00875F0B">
        <w:rPr>
          <w:lang w:val="en-US"/>
        </w:rPr>
        <w:t>letter</w:t>
      </w:r>
      <w:r w:rsidR="00875F0B" w:rsidRPr="007F513F">
        <w:t xml:space="preserve"> </w:t>
      </w:r>
      <w:r w:rsidR="00875F0B">
        <w:t>της εταιρ</w:t>
      </w:r>
      <w:r w:rsidR="00A273B8">
        <w:t>ε</w:t>
      </w:r>
      <w:r w:rsidR="00875F0B">
        <w:t>ίας.</w:t>
      </w:r>
    </w:p>
    <w:p w:rsidR="00980A49" w:rsidRDefault="00A273B8" w:rsidP="009D73B0">
      <w:pPr>
        <w:pStyle w:val="a3"/>
        <w:numPr>
          <w:ilvl w:val="0"/>
          <w:numId w:val="1"/>
        </w:numPr>
      </w:pPr>
      <w:r>
        <w:t>Μετά την έρευνα γνωρίζουν οι</w:t>
      </w:r>
      <w:r w:rsidR="00875F0B">
        <w:t xml:space="preserve"> εταιρ</w:t>
      </w:r>
      <w:r>
        <w:t>ε</w:t>
      </w:r>
      <w:r w:rsidR="00875F0B">
        <w:t xml:space="preserve">ίες τα πραγματικά χαρακτηριστικά των </w:t>
      </w:r>
      <w:r w:rsidR="00980A49">
        <w:t>καταναλωτών τους.</w:t>
      </w:r>
    </w:p>
    <w:p w:rsidR="00980A49" w:rsidRDefault="00980A49" w:rsidP="009D73B0">
      <w:pPr>
        <w:pStyle w:val="a3"/>
        <w:numPr>
          <w:ilvl w:val="0"/>
          <w:numId w:val="1"/>
        </w:numPr>
      </w:pPr>
      <w:r>
        <w:t>Η γραφολογικές αναλύσεις μπαίνουν στο αρχείο της εταιρ</w:t>
      </w:r>
      <w:r w:rsidR="00A273B8">
        <w:t>ε</w:t>
      </w:r>
      <w:r>
        <w:t>ίας.</w:t>
      </w:r>
    </w:p>
    <w:p w:rsidR="00980A49" w:rsidRDefault="00980A49" w:rsidP="00980A49">
      <w:r>
        <w:t>Τα μειονεκτήματα</w:t>
      </w:r>
    </w:p>
    <w:p w:rsidR="00980A49" w:rsidRDefault="00980A49" w:rsidP="00980A49">
      <w:pPr>
        <w:pStyle w:val="a3"/>
        <w:numPr>
          <w:ilvl w:val="0"/>
          <w:numId w:val="2"/>
        </w:numPr>
      </w:pPr>
      <w:r>
        <w:t>Μεγάλη διά</w:t>
      </w:r>
      <w:r w:rsidR="00A273B8">
        <w:t>ρ</w:t>
      </w:r>
      <w:r>
        <w:t>κ</w:t>
      </w:r>
      <w:r w:rsidR="00A273B8">
        <w:t>ε</w:t>
      </w:r>
      <w:r>
        <w:t>ια έρευνας.</w:t>
      </w:r>
    </w:p>
    <w:p w:rsidR="00875F0B" w:rsidRDefault="00980A49" w:rsidP="00980A49">
      <w:pPr>
        <w:pStyle w:val="a3"/>
        <w:numPr>
          <w:ilvl w:val="0"/>
          <w:numId w:val="2"/>
        </w:numPr>
      </w:pPr>
      <w:r>
        <w:t>Διαδικασία ανάλυσης επιστολών .</w:t>
      </w:r>
    </w:p>
    <w:p w:rsidR="00980A49" w:rsidRDefault="00A273B8" w:rsidP="00980A49">
      <w:r>
        <w:t>Το ερώτημα που δημιουργείται</w:t>
      </w:r>
      <w:r w:rsidR="00980A49">
        <w:t xml:space="preserve"> είναι, τι πρέπει να κάνει η εταιρ</w:t>
      </w:r>
      <w:r>
        <w:t>ε</w:t>
      </w:r>
      <w:r w:rsidR="00980A49">
        <w:t>ία;</w:t>
      </w:r>
      <w:r w:rsidR="00980A49">
        <w:br/>
        <w:t>Η εταιρ</w:t>
      </w:r>
      <w:r>
        <w:t>ε</w:t>
      </w:r>
      <w:r w:rsidR="00980A49">
        <w:t>ία στέλνει (π.χ</w:t>
      </w:r>
      <w:r>
        <w:t xml:space="preserve">. </w:t>
      </w:r>
      <w:r w:rsidR="00980A49">
        <w:t xml:space="preserve"> 100</w:t>
      </w:r>
      <w:r w:rsidR="006F6369">
        <w:t xml:space="preserve"> επιστολές</w:t>
      </w:r>
      <w:r w:rsidR="00980A49">
        <w:t>)</w:t>
      </w:r>
      <w:r w:rsidR="006F6369">
        <w:t xml:space="preserve"> σε 100 επ</w:t>
      </w:r>
      <w:r>
        <w:t>ιλεγμένου  καταναλωτές με ένα δεί</w:t>
      </w:r>
      <w:r w:rsidR="006F6369">
        <w:t>γμα του προϊόντος και μια λευκή κό</w:t>
      </w:r>
      <w:r>
        <w:t>λ</w:t>
      </w:r>
      <w:r w:rsidR="006F6369">
        <w:t xml:space="preserve">λα χάρτη για την απάντηση του και ένα προπληρωμένο φάκελο. Η επιστολή αναλύει συνοπτικά τον λόγο της αποστολής της και περιέχει και κάποιες ερωτήσεις που </w:t>
      </w:r>
      <w:r>
        <w:t>πρέπει να απαντήσει γραπτώ</w:t>
      </w:r>
      <w:r w:rsidR="006F6369">
        <w:t>ς στην κό</w:t>
      </w:r>
      <w:r>
        <w:t>λλα που βρίσκεται</w:t>
      </w:r>
      <w:r w:rsidR="006F6369">
        <w:t xml:space="preserve"> στην επιστολή</w:t>
      </w:r>
      <w:r w:rsidR="008E5CD2">
        <w:t xml:space="preserve"> αφού δοκιμάσει το προϊόν</w:t>
      </w:r>
      <w:r w:rsidR="006F6369">
        <w:t>.</w:t>
      </w:r>
      <w:r w:rsidR="008E5CD2">
        <w:t xml:space="preserve"> Επίση</w:t>
      </w:r>
      <w:r>
        <w:t>ς μπορεί να έχει και οδηγίες χρή</w:t>
      </w:r>
      <w:r w:rsidR="008E5CD2">
        <w:t>σης του προϊόντος.</w:t>
      </w:r>
    </w:p>
    <w:p w:rsidR="008E5CD2" w:rsidRDefault="008E5CD2" w:rsidP="00980A49">
      <w:r>
        <w:t>Κλ</w:t>
      </w:r>
      <w:r w:rsidR="00A273B8">
        <w:t>ε</w:t>
      </w:r>
      <w:r>
        <w:t xml:space="preserve">ίνοντας μπορούμε </w:t>
      </w:r>
      <w:r w:rsidR="00A273B8">
        <w:t>να πούμε πως αξίζει η δοκιμή της</w:t>
      </w:r>
      <w:r>
        <w:t xml:space="preserve"> συγκεκριμένης μεθόδου, γιατί είναι μια αρκετά καλή ανάλυση της ψυχολογίας και του χαρακτήρα του ατόμου.</w:t>
      </w:r>
    </w:p>
    <w:p w:rsidR="006B3188" w:rsidRDefault="006B3188" w:rsidP="00980A49"/>
    <w:p w:rsidR="006B3188" w:rsidRPr="000412C1" w:rsidRDefault="006B3188" w:rsidP="00980A49">
      <w:r>
        <w:t>Του Κυριάκου Μπίκου</w:t>
      </w:r>
    </w:p>
    <w:sectPr w:rsidR="006B3188" w:rsidRPr="000412C1" w:rsidSect="00E428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B67"/>
    <w:multiLevelType w:val="hybridMultilevel"/>
    <w:tmpl w:val="1C64736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0B2F7F"/>
    <w:multiLevelType w:val="hybridMultilevel"/>
    <w:tmpl w:val="9F146B2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6CE"/>
    <w:rsid w:val="00002240"/>
    <w:rsid w:val="000412C1"/>
    <w:rsid w:val="00076686"/>
    <w:rsid w:val="003429C5"/>
    <w:rsid w:val="006B3188"/>
    <w:rsid w:val="006F6369"/>
    <w:rsid w:val="007F513F"/>
    <w:rsid w:val="008615E6"/>
    <w:rsid w:val="00875F0B"/>
    <w:rsid w:val="008E5CD2"/>
    <w:rsid w:val="00980A49"/>
    <w:rsid w:val="009D73B0"/>
    <w:rsid w:val="00A273B8"/>
    <w:rsid w:val="00A328A9"/>
    <w:rsid w:val="00B87592"/>
    <w:rsid w:val="00E4289B"/>
    <w:rsid w:val="00E42A7D"/>
    <w:rsid w:val="00F026CE"/>
    <w:rsid w:val="00F4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B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Kyriakos</cp:lastModifiedBy>
  <cp:revision>5</cp:revision>
  <cp:lastPrinted>2013-11-21T17:09:00Z</cp:lastPrinted>
  <dcterms:created xsi:type="dcterms:W3CDTF">2013-11-20T09:41:00Z</dcterms:created>
  <dcterms:modified xsi:type="dcterms:W3CDTF">2013-11-21T17:09:00Z</dcterms:modified>
</cp:coreProperties>
</file>